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B661" w14:textId="5C28E4E1" w:rsidR="00FE2834" w:rsidRDefault="00460E9A" w:rsidP="00695968">
      <w:pPr>
        <w:jc w:val="center"/>
        <w:rPr>
          <w:b/>
        </w:rPr>
      </w:pPr>
      <w:r w:rsidRPr="00695968">
        <w:rPr>
          <w:b/>
        </w:rPr>
        <w:t>FORMULARIO: SOLUCIONES</w:t>
      </w:r>
    </w:p>
    <w:p w14:paraId="27E1819A" w14:textId="77777777" w:rsidR="00C6548B" w:rsidRPr="00695968" w:rsidRDefault="00C6548B" w:rsidP="00695968">
      <w:pPr>
        <w:jc w:val="center"/>
        <w:rPr>
          <w:b/>
          <w:u w:val="single"/>
        </w:rPr>
      </w:pPr>
    </w:p>
    <w:p w14:paraId="4F49C574" w14:textId="64340832" w:rsidR="00C6548B" w:rsidRDefault="00C6548B" w:rsidP="001C6E87">
      <w:pPr>
        <w:jc w:val="both"/>
        <w:rPr>
          <w:lang w:val="es-ES_tradnl" w:eastAsia="es-ES_tradnl"/>
        </w:rPr>
      </w:pPr>
      <w:r>
        <w:rPr>
          <w:lang w:val="es-ES_tradnl" w:eastAsia="es-ES_tradnl"/>
        </w:rPr>
        <w:t>S</w:t>
      </w:r>
      <w:r w:rsidRPr="00C6548B">
        <w:rPr>
          <w:lang w:val="es-ES_tradnl" w:eastAsia="es-ES_tradnl"/>
        </w:rPr>
        <w:t>o</w:t>
      </w:r>
      <w:r w:rsidR="001C6E87">
        <w:rPr>
          <w:lang w:val="es-ES_tradnl" w:eastAsia="es-ES_tradnl"/>
        </w:rPr>
        <w:t>lución acuosa significa disuelto</w:t>
      </w:r>
      <w:r w:rsidRPr="00C6548B">
        <w:rPr>
          <w:lang w:val="es-ES_tradnl" w:eastAsia="es-ES_tradnl"/>
        </w:rPr>
        <w:t xml:space="preserve"> en agua</w:t>
      </w:r>
      <w:r w:rsidR="007C0491">
        <w:rPr>
          <w:lang w:val="es-ES_tradnl" w:eastAsia="es-ES_tradnl"/>
        </w:rPr>
        <w:t xml:space="preserve">. </w:t>
      </w:r>
      <w:r>
        <w:rPr>
          <w:lang w:val="es-ES_tradnl" w:eastAsia="es-ES_tradnl"/>
        </w:rPr>
        <w:t>D</w:t>
      </w:r>
      <w:r w:rsidRPr="00C6548B">
        <w:rPr>
          <w:lang w:val="es-ES_tradnl" w:eastAsia="es-ES_tradnl"/>
        </w:rPr>
        <w:t xml:space="preserve">ensidad </w:t>
      </w:r>
      <w:r>
        <w:rPr>
          <w:vertAlign w:val="subscript"/>
          <w:lang w:val="es-ES_tradnl" w:eastAsia="es-ES_tradnl"/>
        </w:rPr>
        <w:t xml:space="preserve"> </w:t>
      </w:r>
      <w:r w:rsidR="00ED60A7">
        <w:rPr>
          <w:lang w:val="es-ES_tradnl" w:eastAsia="es-ES_tradnl"/>
        </w:rPr>
        <w:t>del agua = 1,00 g/mL o</w:t>
      </w:r>
      <w:r>
        <w:rPr>
          <w:lang w:val="es-ES_tradnl" w:eastAsia="es-ES_tradnl"/>
        </w:rPr>
        <w:t xml:space="preserve"> 1 kg/ L</w:t>
      </w:r>
    </w:p>
    <w:p w14:paraId="426F9247" w14:textId="4D4B817D" w:rsidR="00015019" w:rsidRDefault="00015019" w:rsidP="001C6E87">
      <w:pPr>
        <w:jc w:val="both"/>
        <w:rPr>
          <w:lang w:val="es-ES_tradnl" w:eastAsia="es-ES_tradnl"/>
        </w:rPr>
      </w:pPr>
    </w:p>
    <w:p w14:paraId="53AFC796" w14:textId="1B69DF3C" w:rsidR="007C0491" w:rsidRDefault="00015019" w:rsidP="001C6E87">
      <w:pPr>
        <w:jc w:val="both"/>
        <w:rPr>
          <w:lang w:val="es-ES_tradnl" w:eastAsia="es-ES_tradnl"/>
        </w:rPr>
      </w:pPr>
      <w:r w:rsidRPr="00015019">
        <w:rPr>
          <w:b/>
          <w:lang w:val="es-ES_tradnl" w:eastAsia="es-ES_tradnl"/>
        </w:rPr>
        <w:t>Densidad</w:t>
      </w:r>
      <w:r w:rsidR="001C6E87">
        <w:rPr>
          <w:b/>
          <w:lang w:val="es-ES_tradnl" w:eastAsia="es-ES_tradnl"/>
        </w:rPr>
        <w:t xml:space="preserve">  (d)</w:t>
      </w:r>
      <w:r>
        <w:rPr>
          <w:lang w:val="es-ES_tradnl" w:eastAsia="es-ES_tradnl"/>
        </w:rPr>
        <w:t>: Es la masa de una sustancia dividida por el volumen que ocupa dicha sustancia</w:t>
      </w:r>
    </w:p>
    <w:p w14:paraId="216E6110" w14:textId="6753B48C" w:rsidR="00015019" w:rsidRDefault="00015019" w:rsidP="0098393E">
      <w:pPr>
        <w:ind w:left="720" w:hanging="720"/>
        <w:jc w:val="right"/>
        <w:rPr>
          <w:lang w:val="es-ES_tradnl" w:eastAsia="es-ES_tradnl"/>
        </w:rPr>
      </w:pPr>
      <w:r>
        <w:rPr>
          <w:noProof/>
          <w:lang w:val="es-CL" w:eastAsia="es-CL"/>
        </w:rPr>
        <w:drawing>
          <wp:inline distT="0" distB="0" distL="0" distR="0" wp14:anchorId="018D78FA" wp14:editId="6BD65E6B">
            <wp:extent cx="2000250" cy="7715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448A" w14:textId="364C2844" w:rsidR="001C6E87" w:rsidRDefault="001C6E87" w:rsidP="00C6548B">
      <w:pPr>
        <w:ind w:left="720" w:hanging="720"/>
        <w:jc w:val="both"/>
        <w:rPr>
          <w:lang w:val="es-ES_tradnl" w:eastAsia="es-ES_tradnl"/>
        </w:rPr>
      </w:pPr>
    </w:p>
    <w:p w14:paraId="1EFA4F76" w14:textId="4553B12F" w:rsidR="001C6E87" w:rsidRPr="00C6548B" w:rsidRDefault="001C6E87" w:rsidP="001C6E87">
      <w:pPr>
        <w:jc w:val="both"/>
        <w:rPr>
          <w:lang w:val="es-ES_tradnl" w:eastAsia="es-ES_tradnl"/>
        </w:rPr>
      </w:pPr>
      <w:r w:rsidRPr="001C6E87">
        <w:rPr>
          <w:b/>
          <w:lang w:val="es-ES_tradnl" w:eastAsia="es-ES_tradnl"/>
        </w:rPr>
        <w:t>Masa Molar (M):</w:t>
      </w:r>
      <w:r>
        <w:rPr>
          <w:lang w:val="es-ES_tradnl" w:eastAsia="es-ES_tradnl"/>
        </w:rPr>
        <w:t xml:space="preserve"> Es la masa (</w:t>
      </w:r>
      <w:r w:rsidRPr="001C6E87">
        <w:rPr>
          <w:b/>
          <w:lang w:val="es-ES_tradnl" w:eastAsia="es-ES_tradnl"/>
        </w:rPr>
        <w:t>m</w:t>
      </w:r>
      <w:r>
        <w:rPr>
          <w:lang w:val="es-ES_tradnl" w:eastAsia="es-ES_tradnl"/>
        </w:rPr>
        <w:t>) de una sustancia dividida por la cantidad de moles (</w:t>
      </w:r>
      <w:r w:rsidRPr="001C6E87">
        <w:rPr>
          <w:b/>
          <w:lang w:val="es-ES_tradnl" w:eastAsia="es-ES_tradnl"/>
        </w:rPr>
        <w:t>n</w:t>
      </w:r>
      <w:r>
        <w:rPr>
          <w:lang w:val="es-ES_tradnl" w:eastAsia="es-ES_tradnl"/>
        </w:rPr>
        <w:t>)que le corresponden</w:t>
      </w:r>
    </w:p>
    <w:p w14:paraId="224556E4" w14:textId="03C71F16" w:rsidR="00EF3F8B" w:rsidRDefault="001C6E87" w:rsidP="0098393E">
      <w:pPr>
        <w:jc w:val="right"/>
      </w:pPr>
      <w:r>
        <w:rPr>
          <w:noProof/>
          <w:lang w:val="es-CL" w:eastAsia="es-CL"/>
        </w:rPr>
        <w:drawing>
          <wp:inline distT="0" distB="0" distL="0" distR="0" wp14:anchorId="1EF3D09E" wp14:editId="3E98E3D4">
            <wp:extent cx="1314450" cy="8096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51D5" w14:textId="77777777" w:rsidR="001C6E87" w:rsidRPr="00C6548B" w:rsidRDefault="001C6E87" w:rsidP="001C6E87">
      <w:pPr>
        <w:jc w:val="both"/>
      </w:pPr>
    </w:p>
    <w:p w14:paraId="4745712A" w14:textId="2C1AB5E4" w:rsidR="00460E9A" w:rsidRPr="00695968" w:rsidRDefault="00460E9A" w:rsidP="001C6E87">
      <w:pPr>
        <w:jc w:val="both"/>
        <w:rPr>
          <w:lang w:val="es-ES_tradnl" w:eastAsia="es-ES_tradnl"/>
        </w:rPr>
      </w:pPr>
      <w:r w:rsidRPr="00C6548B">
        <w:rPr>
          <w:b/>
          <w:lang w:val="es-ES_tradnl" w:eastAsia="es-ES_tradnl"/>
        </w:rPr>
        <w:t>Porcentaje en masa (</w:t>
      </w:r>
      <w:r w:rsidRPr="00C6548B">
        <w:rPr>
          <w:b/>
          <w:lang w:val="es-ES_tradnl" w:eastAsia="es-ES_tradnl"/>
        </w:rPr>
        <w:t xml:space="preserve">% </w:t>
      </w:r>
      <w:r w:rsidRPr="00C6548B">
        <w:rPr>
          <w:b/>
          <w:lang w:val="es-ES_tradnl" w:eastAsia="es-ES_tradnl"/>
        </w:rPr>
        <w:t xml:space="preserve">m/m): </w:t>
      </w:r>
      <w:r w:rsidRPr="00C6548B">
        <w:rPr>
          <w:lang w:val="es-ES_tradnl" w:eastAsia="es-ES_tradnl"/>
        </w:rPr>
        <w:t>Expresa la masa de soluto en gramos (g) que se encuentra</w:t>
      </w:r>
      <w:r w:rsidRPr="00695968">
        <w:rPr>
          <w:lang w:val="es-ES_tradnl" w:eastAsia="es-ES_tradnl"/>
        </w:rPr>
        <w:t xml:space="preserve"> disuelta en 100 g de solución. Se expresa por:</w:t>
      </w:r>
    </w:p>
    <w:p w14:paraId="4EC52F99" w14:textId="4E1330D3" w:rsidR="00460E9A" w:rsidRPr="00695968" w:rsidRDefault="00460E9A" w:rsidP="007C0491">
      <w:pPr>
        <w:jc w:val="right"/>
        <w:rPr>
          <w:lang w:val="es-ES_tradnl" w:eastAsia="es-ES_tradnl"/>
        </w:rPr>
      </w:pPr>
      <w:r w:rsidRPr="00695968">
        <w:rPr>
          <w:noProof/>
          <w:lang w:val="es-CL" w:eastAsia="es-CL"/>
        </w:rPr>
        <w:drawing>
          <wp:inline distT="0" distB="0" distL="0" distR="0" wp14:anchorId="424BC69A" wp14:editId="40F7FA59">
            <wp:extent cx="2975704" cy="5619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24" cy="56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4DCF4" w14:textId="551F40BD" w:rsidR="00460E9A" w:rsidRPr="00695968" w:rsidRDefault="00460E9A" w:rsidP="00695968">
      <w:pPr>
        <w:jc w:val="both"/>
        <w:rPr>
          <w:lang w:val="es-ES_tradnl" w:eastAsia="es-ES_tradnl"/>
        </w:rPr>
      </w:pPr>
    </w:p>
    <w:p w14:paraId="5DE53273" w14:textId="5480FB70" w:rsidR="00695968" w:rsidRPr="00695968" w:rsidRDefault="00695968" w:rsidP="00695968">
      <w:pPr>
        <w:jc w:val="both"/>
        <w:rPr>
          <w:color w:val="000000"/>
          <w:lang w:eastAsia="es-ES_tradnl"/>
        </w:rPr>
      </w:pPr>
      <w:r>
        <w:rPr>
          <w:b/>
          <w:lang w:val="es-ES_tradnl" w:eastAsia="es-ES_tradnl"/>
        </w:rPr>
        <w:t xml:space="preserve">Porcentaje </w:t>
      </w:r>
      <w:r w:rsidR="00460E9A" w:rsidRPr="00695968">
        <w:rPr>
          <w:b/>
          <w:lang w:val="es-ES_tradnl" w:eastAsia="es-ES_tradnl"/>
        </w:rPr>
        <w:t xml:space="preserve"> masa en volumen (</w:t>
      </w:r>
      <w:r>
        <w:rPr>
          <w:b/>
          <w:lang w:val="es-ES_tradnl" w:eastAsia="es-ES_tradnl"/>
        </w:rPr>
        <w:t>% m/V</w:t>
      </w:r>
      <w:r w:rsidR="00460E9A" w:rsidRPr="00695968">
        <w:rPr>
          <w:b/>
          <w:lang w:val="es-ES_tradnl" w:eastAsia="es-ES_tradnl"/>
        </w:rPr>
        <w:t xml:space="preserve">): </w:t>
      </w:r>
      <w:r w:rsidR="00460E9A" w:rsidRPr="00695968">
        <w:rPr>
          <w:lang w:val="es-ES_tradnl" w:eastAsia="es-ES_tradnl"/>
        </w:rPr>
        <w:t>Indica la masa de soluto en gramos por cada 100 mL de solución. Se expresa como:</w:t>
      </w:r>
      <w:r w:rsidR="00460E9A" w:rsidRPr="00695968">
        <w:rPr>
          <w:color w:val="000000"/>
          <w:lang w:eastAsia="es-ES_tradnl"/>
        </w:rPr>
        <w:t xml:space="preserve"> </w:t>
      </w:r>
    </w:p>
    <w:p w14:paraId="20EA0212" w14:textId="462EF417" w:rsidR="00695968" w:rsidRPr="00695968" w:rsidRDefault="00695968" w:rsidP="007C0491">
      <w:pPr>
        <w:jc w:val="right"/>
        <w:rPr>
          <w:color w:val="000000"/>
          <w:lang w:eastAsia="es-ES_tradnl"/>
        </w:rPr>
      </w:pPr>
      <w:r>
        <w:rPr>
          <w:noProof/>
          <w:color w:val="000000"/>
          <w:lang w:val="es-CL" w:eastAsia="es-CL"/>
        </w:rPr>
        <w:drawing>
          <wp:inline distT="0" distB="0" distL="0" distR="0" wp14:anchorId="559EA131" wp14:editId="48ACEDDB">
            <wp:extent cx="3000375" cy="57414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82" cy="57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6EB7" w14:textId="3CCD52F3" w:rsidR="00695968" w:rsidRPr="00695968" w:rsidRDefault="00695968" w:rsidP="00695968">
      <w:pPr>
        <w:jc w:val="both"/>
        <w:rPr>
          <w:lang w:val="es-ES_tradnl" w:eastAsia="es-ES_tradnl"/>
        </w:rPr>
      </w:pPr>
    </w:p>
    <w:p w14:paraId="2B3E2BDD" w14:textId="32BE7721" w:rsidR="00695968" w:rsidRDefault="00695968" w:rsidP="00695968">
      <w:pPr>
        <w:jc w:val="both"/>
        <w:rPr>
          <w:lang w:val="es-ES_tradnl" w:eastAsia="es-ES_tradnl"/>
        </w:rPr>
      </w:pPr>
      <w:r>
        <w:rPr>
          <w:b/>
          <w:lang w:val="es-ES_tradnl" w:eastAsia="es-ES_tradnl"/>
        </w:rPr>
        <w:t>Porcentaje en volumen</w:t>
      </w:r>
      <w:r w:rsidRPr="00695968">
        <w:rPr>
          <w:b/>
          <w:lang w:val="es-ES_tradnl" w:eastAsia="es-ES_tradnl"/>
        </w:rPr>
        <w:t xml:space="preserve"> (</w:t>
      </w:r>
      <w:r>
        <w:rPr>
          <w:b/>
          <w:lang w:val="es-ES_tradnl" w:eastAsia="es-ES_tradnl"/>
        </w:rPr>
        <w:t>% V</w:t>
      </w:r>
      <w:r w:rsidRPr="00695968">
        <w:rPr>
          <w:b/>
          <w:lang w:val="es-ES_tradnl" w:eastAsia="es-ES_tradnl"/>
        </w:rPr>
        <w:t>/</w:t>
      </w:r>
      <w:r>
        <w:rPr>
          <w:b/>
          <w:lang w:val="es-ES_tradnl" w:eastAsia="es-ES_tradnl"/>
        </w:rPr>
        <w:t>V</w:t>
      </w:r>
      <w:r w:rsidRPr="00695968">
        <w:rPr>
          <w:b/>
          <w:lang w:val="es-ES_tradnl" w:eastAsia="es-ES_tradnl"/>
        </w:rPr>
        <w:t xml:space="preserve">): </w:t>
      </w:r>
      <w:r w:rsidRPr="00695968">
        <w:rPr>
          <w:lang w:val="es-ES_tradnl" w:eastAsia="es-ES_tradnl"/>
        </w:rPr>
        <w:t>Expresa el volumen de soluto en mililitros (</w:t>
      </w:r>
      <w:r>
        <w:rPr>
          <w:lang w:val="es-ES_tradnl" w:eastAsia="es-ES_tradnl"/>
        </w:rPr>
        <w:t>mL</w:t>
      </w:r>
      <w:r w:rsidRPr="00695968">
        <w:rPr>
          <w:lang w:val="es-ES_tradnl" w:eastAsia="es-ES_tradnl"/>
        </w:rPr>
        <w:t xml:space="preserve">) que se encuentran disueltos en 100 </w:t>
      </w:r>
      <w:r>
        <w:rPr>
          <w:lang w:val="es-ES_tradnl" w:eastAsia="es-ES_tradnl"/>
        </w:rPr>
        <w:t>mL</w:t>
      </w:r>
      <w:r w:rsidRPr="00695968">
        <w:rPr>
          <w:lang w:val="es-ES_tradnl" w:eastAsia="es-ES_tradnl"/>
        </w:rPr>
        <w:t xml:space="preserve"> de solución. Se expresa por:</w:t>
      </w:r>
    </w:p>
    <w:p w14:paraId="3C03D9B8" w14:textId="3E21F218" w:rsidR="00695968" w:rsidRDefault="00695968" w:rsidP="007C0491">
      <w:pPr>
        <w:jc w:val="right"/>
        <w:rPr>
          <w:lang w:val="es-ES_tradnl" w:eastAsia="es-ES_tradnl"/>
        </w:rPr>
      </w:pPr>
      <w:r>
        <w:rPr>
          <w:noProof/>
          <w:lang w:val="es-CL" w:eastAsia="es-CL"/>
        </w:rPr>
        <w:drawing>
          <wp:inline distT="0" distB="0" distL="0" distR="0" wp14:anchorId="34401389" wp14:editId="0B85654A">
            <wp:extent cx="3172581" cy="581025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14" cy="58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14DDF" w14:textId="560620AD" w:rsidR="00695968" w:rsidRDefault="00695968" w:rsidP="00695968">
      <w:pPr>
        <w:jc w:val="both"/>
        <w:rPr>
          <w:lang w:val="es-ES_tradnl" w:eastAsia="es-ES_tradnl"/>
        </w:rPr>
      </w:pPr>
    </w:p>
    <w:p w14:paraId="442081A9" w14:textId="012C4B56" w:rsidR="001C6E87" w:rsidRDefault="001C6E87" w:rsidP="00695968">
      <w:pPr>
        <w:jc w:val="both"/>
        <w:rPr>
          <w:lang w:val="es-ES_tradnl" w:eastAsia="es-ES_tradnl"/>
        </w:rPr>
      </w:pPr>
      <w:r w:rsidRPr="001C6E87">
        <w:rPr>
          <w:b/>
          <w:lang w:val="es-ES_tradnl" w:eastAsia="es-ES_tradnl"/>
        </w:rPr>
        <w:t xml:space="preserve">Molaridad </w:t>
      </w:r>
      <w:r>
        <w:rPr>
          <w:lang w:val="es-ES_tradnl" w:eastAsia="es-ES_tradnl"/>
        </w:rPr>
        <w:t>(</w:t>
      </w:r>
      <w:r w:rsidRPr="001C6E87">
        <w:rPr>
          <w:b/>
          <w:lang w:val="es-ES_tradnl" w:eastAsia="es-ES_tradnl"/>
        </w:rPr>
        <w:t>M</w:t>
      </w:r>
      <w:r>
        <w:rPr>
          <w:lang w:val="es-ES_tradnl" w:eastAsia="es-ES_tradnl"/>
        </w:rPr>
        <w:t xml:space="preserve">) </w:t>
      </w:r>
      <w:r w:rsidRPr="001C6E87">
        <w:rPr>
          <w:b/>
          <w:lang w:val="es-ES_tradnl" w:eastAsia="es-ES_tradnl"/>
        </w:rPr>
        <w:t>o Concentración Molar</w:t>
      </w:r>
      <w:r>
        <w:rPr>
          <w:lang w:val="es-ES_tradnl" w:eastAsia="es-ES_tradnl"/>
        </w:rPr>
        <w:t xml:space="preserve"> (</w:t>
      </w:r>
      <w:r w:rsidRPr="001C6E87">
        <w:rPr>
          <w:b/>
          <w:lang w:val="es-ES_tradnl" w:eastAsia="es-ES_tradnl"/>
        </w:rPr>
        <w:t>C</w:t>
      </w:r>
      <w:r>
        <w:rPr>
          <w:lang w:val="es-ES_tradnl" w:eastAsia="es-ES_tradnl"/>
        </w:rPr>
        <w:t>): Son los mol de soluto  (</w:t>
      </w:r>
      <w:r w:rsidRPr="001C6E87">
        <w:rPr>
          <w:b/>
          <w:lang w:val="es-ES_tradnl" w:eastAsia="es-ES_tradnl"/>
        </w:rPr>
        <w:t>n</w:t>
      </w:r>
      <w:r>
        <w:rPr>
          <w:lang w:val="es-ES_tradnl" w:eastAsia="es-ES_tradnl"/>
        </w:rPr>
        <w:t xml:space="preserve">)  </w:t>
      </w:r>
      <w:r w:rsidR="007C0491">
        <w:rPr>
          <w:lang w:val="es-ES_tradnl" w:eastAsia="es-ES_tradnl"/>
        </w:rPr>
        <w:t xml:space="preserve">que </w:t>
      </w:r>
      <w:r>
        <w:rPr>
          <w:lang w:val="es-ES_tradnl" w:eastAsia="es-ES_tradnl"/>
        </w:rPr>
        <w:t>se encuentran disueltos en un volumen de solución (Litros) (</w:t>
      </w:r>
      <w:r w:rsidRPr="001C6E87">
        <w:rPr>
          <w:b/>
          <w:lang w:val="es-ES_tradnl" w:eastAsia="es-ES_tradnl"/>
        </w:rPr>
        <w:t>V</w:t>
      </w:r>
      <w:r>
        <w:rPr>
          <w:lang w:val="es-ES_tradnl" w:eastAsia="es-ES_tradnl"/>
        </w:rPr>
        <w:t>)</w:t>
      </w:r>
    </w:p>
    <w:p w14:paraId="6DA010C7" w14:textId="2763376B" w:rsidR="001C6E87" w:rsidRDefault="001C6E87" w:rsidP="007C0491">
      <w:pPr>
        <w:jc w:val="right"/>
        <w:rPr>
          <w:lang w:val="es-ES_tradnl" w:eastAsia="es-ES_tradnl"/>
        </w:rPr>
      </w:pPr>
      <w:r>
        <w:rPr>
          <w:noProof/>
          <w:lang w:val="es-CL" w:eastAsia="es-CL"/>
        </w:rPr>
        <w:drawing>
          <wp:inline distT="0" distB="0" distL="0" distR="0" wp14:anchorId="7AFBB5B4" wp14:editId="41CA027E">
            <wp:extent cx="1819275" cy="663025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89" cy="66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DBD7" w14:textId="33698223" w:rsidR="001C6E87" w:rsidRDefault="001C6E87" w:rsidP="00695968">
      <w:pPr>
        <w:jc w:val="both"/>
        <w:rPr>
          <w:lang w:val="es-ES_tradnl" w:eastAsia="es-ES_tradnl"/>
        </w:rPr>
      </w:pPr>
    </w:p>
    <w:p w14:paraId="71B235C7" w14:textId="04486B24" w:rsidR="001C6E87" w:rsidRDefault="001C6E87" w:rsidP="00695968">
      <w:pPr>
        <w:jc w:val="both"/>
        <w:rPr>
          <w:lang w:val="es-ES_tradnl" w:eastAsia="es-ES_tradnl"/>
        </w:rPr>
      </w:pPr>
      <w:r w:rsidRPr="008F7FD7">
        <w:rPr>
          <w:b/>
          <w:lang w:val="es-ES_tradnl" w:eastAsia="es-ES_tradnl"/>
        </w:rPr>
        <w:t>Molalidad</w:t>
      </w:r>
      <w:r>
        <w:rPr>
          <w:lang w:val="es-ES_tradnl" w:eastAsia="es-ES_tradnl"/>
        </w:rPr>
        <w:t xml:space="preserve"> (</w:t>
      </w:r>
      <w:r w:rsidRPr="008F7FD7">
        <w:rPr>
          <w:b/>
          <w:i/>
          <w:lang w:val="es-ES_tradnl" w:eastAsia="es-ES_tradnl"/>
        </w:rPr>
        <w:t>m</w:t>
      </w:r>
      <w:r>
        <w:rPr>
          <w:lang w:val="es-ES_tradnl" w:eastAsia="es-ES_tradnl"/>
        </w:rPr>
        <w:t xml:space="preserve">): </w:t>
      </w:r>
      <w:r w:rsidR="008F7FD7">
        <w:rPr>
          <w:lang w:val="es-ES_tradnl" w:eastAsia="es-ES_tradnl"/>
        </w:rPr>
        <w:t>Son los mol de soluto (</w:t>
      </w:r>
      <w:r w:rsidR="008F7FD7" w:rsidRPr="008F7FD7">
        <w:rPr>
          <w:b/>
          <w:lang w:val="es-ES_tradnl" w:eastAsia="es-ES_tradnl"/>
        </w:rPr>
        <w:t>n</w:t>
      </w:r>
      <w:r w:rsidR="008F7FD7">
        <w:rPr>
          <w:lang w:val="es-ES_tradnl" w:eastAsia="es-ES_tradnl"/>
        </w:rPr>
        <w:t>), que se encuentran disueltos en una masa de solvente, en kilogramos (</w:t>
      </w:r>
      <w:r w:rsidR="008F7FD7" w:rsidRPr="008F7FD7">
        <w:rPr>
          <w:b/>
          <w:lang w:val="es-ES_tradnl" w:eastAsia="es-ES_tradnl"/>
        </w:rPr>
        <w:t>m</w:t>
      </w:r>
      <w:r w:rsidR="008F7FD7" w:rsidRPr="008F7FD7">
        <w:rPr>
          <w:b/>
          <w:vertAlign w:val="subscript"/>
          <w:lang w:val="es-ES_tradnl" w:eastAsia="es-ES_tradnl"/>
        </w:rPr>
        <w:t>A</w:t>
      </w:r>
      <w:r w:rsidR="008F7FD7">
        <w:rPr>
          <w:lang w:val="es-ES_tradnl" w:eastAsia="es-ES_tradnl"/>
        </w:rPr>
        <w:t>)</w:t>
      </w:r>
    </w:p>
    <w:p w14:paraId="1B1A5553" w14:textId="53606BEE" w:rsidR="001C6E87" w:rsidRDefault="008F7FD7" w:rsidP="007C0491">
      <w:pPr>
        <w:jc w:val="right"/>
        <w:rPr>
          <w:lang w:val="es-ES_tradnl" w:eastAsia="es-ES_tradnl"/>
        </w:rPr>
      </w:pPr>
      <w:r>
        <w:rPr>
          <w:noProof/>
          <w:lang w:val="es-CL" w:eastAsia="es-CL"/>
        </w:rPr>
        <w:drawing>
          <wp:inline distT="0" distB="0" distL="0" distR="0" wp14:anchorId="45DA4F59" wp14:editId="48BF6C86">
            <wp:extent cx="1771650" cy="664369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22" cy="6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97C2D" w14:textId="2DBDA7B6" w:rsidR="008F7FD7" w:rsidRDefault="008F7FD7" w:rsidP="00695968">
      <w:pPr>
        <w:jc w:val="both"/>
        <w:rPr>
          <w:lang w:val="es-ES_tradnl" w:eastAsia="es-ES_tradnl"/>
        </w:rPr>
      </w:pPr>
    </w:p>
    <w:p w14:paraId="5FD7B108" w14:textId="4DF4D871" w:rsidR="008F7FD7" w:rsidRDefault="008F7FD7" w:rsidP="00695968">
      <w:pPr>
        <w:jc w:val="both"/>
        <w:rPr>
          <w:lang w:val="es-ES_tradnl" w:eastAsia="es-ES_tradnl"/>
        </w:rPr>
      </w:pPr>
      <w:r w:rsidRPr="008F7FD7">
        <w:rPr>
          <w:b/>
          <w:lang w:val="es-ES_tradnl" w:eastAsia="es-ES_tradnl"/>
        </w:rPr>
        <w:t>Fracción Molar (X):</w:t>
      </w:r>
      <w:r>
        <w:rPr>
          <w:lang w:val="es-ES_tradnl" w:eastAsia="es-ES_tradnl"/>
        </w:rPr>
        <w:t xml:space="preserve"> Son los mol de soluto (</w:t>
      </w:r>
      <w:r w:rsidRPr="0098393E">
        <w:rPr>
          <w:b/>
          <w:sz w:val="28"/>
          <w:szCs w:val="28"/>
          <w:lang w:val="es-ES_tradnl" w:eastAsia="es-ES_tradnl"/>
        </w:rPr>
        <w:t>n</w:t>
      </w:r>
      <w:r w:rsidRPr="0098393E">
        <w:rPr>
          <w:b/>
          <w:vertAlign w:val="subscript"/>
          <w:lang w:val="es-ES_tradnl" w:eastAsia="es-ES_tradnl"/>
        </w:rPr>
        <w:t>B</w:t>
      </w:r>
      <w:r>
        <w:rPr>
          <w:lang w:val="es-ES_tradnl" w:eastAsia="es-ES_tradnl"/>
        </w:rPr>
        <w:t xml:space="preserve">), que se encuentran disueltos en los moles </w:t>
      </w:r>
      <w:bookmarkStart w:id="0" w:name="_GoBack"/>
      <w:bookmarkEnd w:id="0"/>
      <w:r>
        <w:rPr>
          <w:lang w:val="es-ES_tradnl" w:eastAsia="es-ES_tradnl"/>
        </w:rPr>
        <w:t>totales de la solución (</w:t>
      </w:r>
      <w:r w:rsidRPr="0098393E">
        <w:rPr>
          <w:b/>
          <w:sz w:val="28"/>
          <w:szCs w:val="28"/>
          <w:lang w:val="es-ES_tradnl" w:eastAsia="es-ES_tradnl"/>
        </w:rPr>
        <w:t>n</w:t>
      </w:r>
      <w:r w:rsidRPr="0098393E">
        <w:rPr>
          <w:b/>
          <w:vertAlign w:val="subscript"/>
          <w:lang w:val="es-ES_tradnl" w:eastAsia="es-ES_tradnl"/>
        </w:rPr>
        <w:t>T</w:t>
      </w:r>
      <w:r>
        <w:rPr>
          <w:lang w:val="es-ES_tradnl" w:eastAsia="es-ES_tradnl"/>
        </w:rPr>
        <w:t xml:space="preserve">). </w:t>
      </w:r>
    </w:p>
    <w:p w14:paraId="1C06ED86" w14:textId="00935F60" w:rsidR="008F7FD7" w:rsidRPr="0098393E" w:rsidRDefault="008F7FD7" w:rsidP="007C0491">
      <w:pPr>
        <w:jc w:val="center"/>
        <w:rPr>
          <w:lang w:val="es-ES_tradnl" w:eastAsia="es-ES_tradnl"/>
        </w:rPr>
      </w:pPr>
      <w:r w:rsidRPr="0098393E">
        <w:rPr>
          <w:b/>
          <w:sz w:val="28"/>
          <w:szCs w:val="28"/>
          <w:lang w:val="es-ES_tradnl" w:eastAsia="es-ES_tradnl"/>
        </w:rPr>
        <w:t>n</w:t>
      </w:r>
      <w:r w:rsidRPr="008F7FD7">
        <w:rPr>
          <w:b/>
          <w:vertAlign w:val="subscript"/>
          <w:lang w:val="es-ES_tradnl" w:eastAsia="es-ES_tradnl"/>
        </w:rPr>
        <w:t>T</w:t>
      </w:r>
      <w:r w:rsidRPr="008F7FD7">
        <w:rPr>
          <w:b/>
          <w:lang w:val="es-ES_tradnl" w:eastAsia="es-ES_tradnl"/>
        </w:rPr>
        <w:t xml:space="preserve"> = </w:t>
      </w:r>
      <w:r w:rsidRPr="0098393E">
        <w:rPr>
          <w:b/>
          <w:sz w:val="28"/>
          <w:szCs w:val="28"/>
          <w:lang w:val="es-ES_tradnl" w:eastAsia="es-ES_tradnl"/>
        </w:rPr>
        <w:t>n</w:t>
      </w:r>
      <w:r w:rsidRPr="008F7FD7">
        <w:rPr>
          <w:b/>
          <w:vertAlign w:val="subscript"/>
          <w:lang w:val="es-ES_tradnl" w:eastAsia="es-ES_tradnl"/>
        </w:rPr>
        <w:t>A</w:t>
      </w:r>
      <w:r w:rsidRPr="008F7FD7">
        <w:rPr>
          <w:b/>
          <w:lang w:val="es-ES_tradnl" w:eastAsia="es-ES_tradnl"/>
        </w:rPr>
        <w:t xml:space="preserve">  +  </w:t>
      </w:r>
      <w:r w:rsidRPr="0098393E">
        <w:rPr>
          <w:b/>
          <w:sz w:val="28"/>
          <w:szCs w:val="28"/>
          <w:lang w:val="es-ES_tradnl" w:eastAsia="es-ES_tradnl"/>
        </w:rPr>
        <w:t>n</w:t>
      </w:r>
      <w:r w:rsidRPr="008F7FD7">
        <w:rPr>
          <w:b/>
          <w:vertAlign w:val="subscript"/>
          <w:lang w:val="es-ES_tradnl" w:eastAsia="es-ES_tradnl"/>
        </w:rPr>
        <w:t>B</w:t>
      </w:r>
      <w:r w:rsidR="0098393E">
        <w:rPr>
          <w:b/>
          <w:vertAlign w:val="subscript"/>
          <w:lang w:val="es-ES_tradnl" w:eastAsia="es-ES_tradnl"/>
        </w:rPr>
        <w:t xml:space="preserve">                 </w:t>
      </w:r>
      <w:r w:rsidR="0098393E">
        <w:rPr>
          <w:lang w:val="es-ES_tradnl" w:eastAsia="es-ES_tradnl"/>
        </w:rPr>
        <w:t xml:space="preserve">( </w:t>
      </w:r>
      <w:r w:rsidR="0098393E" w:rsidRPr="0098393E">
        <w:rPr>
          <w:b/>
          <w:sz w:val="28"/>
          <w:szCs w:val="28"/>
          <w:lang w:val="es-ES_tradnl" w:eastAsia="es-ES_tradnl"/>
        </w:rPr>
        <w:t>n</w:t>
      </w:r>
      <w:r w:rsidR="0098393E" w:rsidRPr="008F7FD7">
        <w:rPr>
          <w:b/>
          <w:vertAlign w:val="subscript"/>
          <w:lang w:val="es-ES_tradnl" w:eastAsia="es-ES_tradnl"/>
        </w:rPr>
        <w:t>A</w:t>
      </w:r>
      <w:r w:rsidR="0098393E">
        <w:rPr>
          <w:b/>
          <w:lang w:val="es-ES_tradnl" w:eastAsia="es-ES_tradnl"/>
        </w:rPr>
        <w:t xml:space="preserve">  = moles de solvente)</w:t>
      </w:r>
    </w:p>
    <w:p w14:paraId="1D8E6FCE" w14:textId="124B4ACC" w:rsidR="00695968" w:rsidRDefault="007C0491" w:rsidP="0098393E">
      <w:pPr>
        <w:tabs>
          <w:tab w:val="left" w:pos="2910"/>
        </w:tabs>
        <w:jc w:val="center"/>
        <w:rPr>
          <w:lang w:val="es-ES_tradnl" w:eastAsia="es-ES_tradnl"/>
        </w:rPr>
      </w:pPr>
      <w:r>
        <w:rPr>
          <w:noProof/>
          <w:lang w:val="es-CL" w:eastAsia="es-CL"/>
        </w:rPr>
        <w:drawing>
          <wp:inline distT="0" distB="0" distL="0" distR="0" wp14:anchorId="54E4479E" wp14:editId="2412ACF8">
            <wp:extent cx="4410075" cy="8001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DDB8" w14:textId="0A05BE01" w:rsidR="00695968" w:rsidRDefault="00695968" w:rsidP="00695968">
      <w:pPr>
        <w:jc w:val="both"/>
        <w:rPr>
          <w:lang w:val="es-ES_tradnl" w:eastAsia="es-ES_tradnl"/>
        </w:rPr>
      </w:pPr>
    </w:p>
    <w:p w14:paraId="1956DDE5" w14:textId="77777777" w:rsidR="00695968" w:rsidRDefault="00695968" w:rsidP="00695968">
      <w:pPr>
        <w:jc w:val="both"/>
        <w:rPr>
          <w:lang w:val="es-ES_tradnl" w:eastAsia="es-ES_tradnl"/>
        </w:rPr>
      </w:pPr>
    </w:p>
    <w:p w14:paraId="685FE4D2" w14:textId="51C88527" w:rsidR="00695968" w:rsidRDefault="00695968" w:rsidP="00695968">
      <w:pPr>
        <w:jc w:val="both"/>
        <w:rPr>
          <w:lang w:val="es-ES_tradnl" w:eastAsia="es-ES_tradnl"/>
        </w:rPr>
      </w:pPr>
    </w:p>
    <w:p w14:paraId="53142E02" w14:textId="4DD4FFDA" w:rsidR="00695968" w:rsidRDefault="00695968" w:rsidP="00695968">
      <w:pPr>
        <w:jc w:val="both"/>
        <w:rPr>
          <w:lang w:val="es-ES_tradnl" w:eastAsia="es-ES_tradnl"/>
        </w:rPr>
      </w:pPr>
    </w:p>
    <w:p w14:paraId="7F682ABA" w14:textId="77777777" w:rsidR="00695968" w:rsidRPr="00695968" w:rsidRDefault="00695968" w:rsidP="00695968">
      <w:pPr>
        <w:jc w:val="both"/>
        <w:rPr>
          <w:lang w:val="es-ES_tradnl" w:eastAsia="es-ES_tradnl"/>
        </w:rPr>
      </w:pPr>
    </w:p>
    <w:p w14:paraId="150A206C" w14:textId="77777777" w:rsidR="00695968" w:rsidRPr="00460E9A" w:rsidRDefault="00695968" w:rsidP="00460E9A">
      <w:pPr>
        <w:jc w:val="both"/>
        <w:rPr>
          <w:lang w:val="es-ES_tradnl" w:eastAsia="es-ES_tradnl"/>
        </w:rPr>
      </w:pPr>
    </w:p>
    <w:p w14:paraId="4322BECE" w14:textId="77777777" w:rsidR="00460E9A" w:rsidRPr="00460E9A" w:rsidRDefault="00460E9A" w:rsidP="00460E9A">
      <w:pPr>
        <w:jc w:val="both"/>
        <w:rPr>
          <w:lang w:val="es-ES_tradnl" w:eastAsia="es-ES_tradnl"/>
        </w:rPr>
      </w:pPr>
    </w:p>
    <w:p w14:paraId="5F638A9C" w14:textId="75F5EC58" w:rsidR="00974DF3" w:rsidRPr="00460E9A" w:rsidRDefault="00974DF3" w:rsidP="005A026A">
      <w:pPr>
        <w:jc w:val="both"/>
        <w:rPr>
          <w:lang w:val="es-CL"/>
        </w:rPr>
      </w:pPr>
    </w:p>
    <w:p w14:paraId="21ADC7C4" w14:textId="22D578CE" w:rsidR="005A026A" w:rsidRPr="005A026A" w:rsidRDefault="005A026A" w:rsidP="005A026A">
      <w:pPr>
        <w:jc w:val="both"/>
        <w:rPr>
          <w:lang w:val="es-CL"/>
        </w:rPr>
      </w:pPr>
    </w:p>
    <w:p w14:paraId="72883F10" w14:textId="5729B447" w:rsidR="005A026A" w:rsidRPr="005A026A" w:rsidRDefault="005A026A" w:rsidP="005A026A">
      <w:pPr>
        <w:jc w:val="both"/>
        <w:rPr>
          <w:lang w:val="es-CL"/>
        </w:rPr>
      </w:pPr>
    </w:p>
    <w:sectPr w:rsidR="005A026A" w:rsidRPr="005A026A" w:rsidSect="001C6E87">
      <w:headerReference w:type="first" r:id="rId16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B09AF" w14:textId="77777777" w:rsidR="0058517D" w:rsidRDefault="0058517D">
      <w:r>
        <w:separator/>
      </w:r>
    </w:p>
  </w:endnote>
  <w:endnote w:type="continuationSeparator" w:id="0">
    <w:p w14:paraId="0D757654" w14:textId="77777777" w:rsidR="0058517D" w:rsidRDefault="005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AD15E" w14:textId="77777777" w:rsidR="0058517D" w:rsidRDefault="0058517D">
      <w:r>
        <w:separator/>
      </w:r>
    </w:p>
  </w:footnote>
  <w:footnote w:type="continuationSeparator" w:id="0">
    <w:p w14:paraId="59F4DB7B" w14:textId="77777777" w:rsidR="0058517D" w:rsidRDefault="0058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366B" w14:textId="09344A73" w:rsidR="004D5505" w:rsidRPr="0028493F" w:rsidRDefault="004D5505" w:rsidP="004D5505">
    <w:pPr>
      <w:tabs>
        <w:tab w:val="center" w:pos="4252"/>
        <w:tab w:val="right" w:pos="8504"/>
      </w:tabs>
      <w:rPr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5A313DF" wp14:editId="3C364650">
          <wp:simplePos x="0" y="0"/>
          <wp:positionH relativeFrom="column">
            <wp:posOffset>4463415</wp:posOffset>
          </wp:positionH>
          <wp:positionV relativeFrom="paragraph">
            <wp:posOffset>-59055</wp:posOffset>
          </wp:positionV>
          <wp:extent cx="1306830" cy="6096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93F">
      <w:rPr>
        <w:sz w:val="16"/>
        <w:szCs w:val="16"/>
      </w:rPr>
      <w:t>DEPARTAMENTO DE CIENCIAS</w:t>
    </w:r>
  </w:p>
  <w:p w14:paraId="19BA69A3" w14:textId="313098A4" w:rsidR="004D5505" w:rsidRDefault="000921FA" w:rsidP="004D5505">
    <w:pPr>
      <w:tabs>
        <w:tab w:val="center" w:pos="4419"/>
        <w:tab w:val="right" w:pos="8838"/>
      </w:tabs>
      <w:rPr>
        <w:sz w:val="16"/>
        <w:szCs w:val="16"/>
      </w:rPr>
    </w:pPr>
    <w:r>
      <w:rPr>
        <w:sz w:val="16"/>
        <w:szCs w:val="16"/>
      </w:rPr>
      <w:t xml:space="preserve">QUÍMICA </w:t>
    </w:r>
  </w:p>
  <w:p w14:paraId="379FC61E" w14:textId="134E41CE" w:rsidR="004D5505" w:rsidRPr="004D5505" w:rsidRDefault="000921FA" w:rsidP="004D5505">
    <w:pPr>
      <w:tabs>
        <w:tab w:val="center" w:pos="4419"/>
        <w:tab w:val="right" w:pos="8838"/>
      </w:tabs>
      <w:rPr>
        <w:sz w:val="16"/>
        <w:szCs w:val="16"/>
      </w:rPr>
    </w:pPr>
    <w:r>
      <w:rPr>
        <w:sz w:val="16"/>
        <w:szCs w:val="16"/>
      </w:rPr>
      <w:t xml:space="preserve">Segundo </w:t>
    </w:r>
    <w:r w:rsidR="004D5505">
      <w:rPr>
        <w:sz w:val="16"/>
        <w:szCs w:val="16"/>
      </w:rPr>
      <w:t xml:space="preserve"> Medio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44"/>
    <w:multiLevelType w:val="hybridMultilevel"/>
    <w:tmpl w:val="B962530A"/>
    <w:lvl w:ilvl="0" w:tplc="2702D7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ED1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2BC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C15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2AF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48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AEB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6BD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449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5B4"/>
    <w:multiLevelType w:val="hybridMultilevel"/>
    <w:tmpl w:val="A0AED174"/>
    <w:lvl w:ilvl="0" w:tplc="C58C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C8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E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82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C4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87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28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29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6A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DA1FA8"/>
    <w:multiLevelType w:val="hybridMultilevel"/>
    <w:tmpl w:val="7228CB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F610E"/>
    <w:multiLevelType w:val="hybridMultilevel"/>
    <w:tmpl w:val="503C7DD4"/>
    <w:lvl w:ilvl="0" w:tplc="8E5A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C1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8D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07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24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63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4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04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67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6C2ECF"/>
    <w:multiLevelType w:val="hybridMultilevel"/>
    <w:tmpl w:val="EC3C406C"/>
    <w:lvl w:ilvl="0" w:tplc="F28EB7A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9EE7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1465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507D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62A7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4446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8071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F200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0469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D0ADE"/>
    <w:multiLevelType w:val="hybridMultilevel"/>
    <w:tmpl w:val="17741BC8"/>
    <w:lvl w:ilvl="0" w:tplc="4FE80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40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1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4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E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0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29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2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E0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1524A3"/>
    <w:multiLevelType w:val="hybridMultilevel"/>
    <w:tmpl w:val="7494CF18"/>
    <w:lvl w:ilvl="0" w:tplc="3570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9E9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3277F"/>
    <w:multiLevelType w:val="hybridMultilevel"/>
    <w:tmpl w:val="9A5ADDA4"/>
    <w:lvl w:ilvl="0" w:tplc="3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63B2"/>
    <w:multiLevelType w:val="hybridMultilevel"/>
    <w:tmpl w:val="FD540DF8"/>
    <w:lvl w:ilvl="0" w:tplc="3482A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89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8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8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2C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62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E9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4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A0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EE1826"/>
    <w:multiLevelType w:val="hybridMultilevel"/>
    <w:tmpl w:val="4F0AC26C"/>
    <w:lvl w:ilvl="0" w:tplc="3E4C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8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0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E2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C6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AD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CB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48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E0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0D2A4D"/>
    <w:multiLevelType w:val="hybridMultilevel"/>
    <w:tmpl w:val="1B4EE062"/>
    <w:lvl w:ilvl="0" w:tplc="B168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20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8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26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80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EF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4C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6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0F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C83F20"/>
    <w:multiLevelType w:val="hybridMultilevel"/>
    <w:tmpl w:val="DB002A20"/>
    <w:lvl w:ilvl="0" w:tplc="8F74F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6A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0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F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CC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60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CD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03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2C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8C1923"/>
    <w:multiLevelType w:val="hybridMultilevel"/>
    <w:tmpl w:val="F13C1D96"/>
    <w:lvl w:ilvl="0" w:tplc="6EBA2E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FA4D62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738FD7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B56A42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42A764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53AA8B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5964C6E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F986B0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AB41E3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F1075"/>
    <w:multiLevelType w:val="hybridMultilevel"/>
    <w:tmpl w:val="F25A0C54"/>
    <w:lvl w:ilvl="0" w:tplc="6D66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67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F6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8C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CE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8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E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A0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9F6F5B"/>
    <w:multiLevelType w:val="hybridMultilevel"/>
    <w:tmpl w:val="12C471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037"/>
    <w:multiLevelType w:val="hybridMultilevel"/>
    <w:tmpl w:val="2ECA467A"/>
    <w:lvl w:ilvl="0" w:tplc="411C6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E1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A3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A0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65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C8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C8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C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810DC9"/>
    <w:multiLevelType w:val="hybridMultilevel"/>
    <w:tmpl w:val="C56401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81641"/>
    <w:multiLevelType w:val="hybridMultilevel"/>
    <w:tmpl w:val="BE66086E"/>
    <w:lvl w:ilvl="0" w:tplc="E59E9BD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585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C230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A828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58DF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9E65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0CCA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C22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0E6C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746D1"/>
    <w:multiLevelType w:val="hybridMultilevel"/>
    <w:tmpl w:val="188CFC9A"/>
    <w:lvl w:ilvl="0" w:tplc="6E54120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86CC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1E17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00AA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3ACA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54AE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E87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F4AC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02EC0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F564AC"/>
    <w:multiLevelType w:val="hybridMultilevel"/>
    <w:tmpl w:val="80BC1A84"/>
    <w:lvl w:ilvl="0" w:tplc="264A6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46BE0"/>
    <w:multiLevelType w:val="hybridMultilevel"/>
    <w:tmpl w:val="5E148020"/>
    <w:lvl w:ilvl="0" w:tplc="EC1ED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4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A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0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60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82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8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66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02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22A7287"/>
    <w:multiLevelType w:val="hybridMultilevel"/>
    <w:tmpl w:val="FB0ED4E2"/>
    <w:lvl w:ilvl="0" w:tplc="8640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A1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44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E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2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A7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4C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8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3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5C3378"/>
    <w:multiLevelType w:val="hybridMultilevel"/>
    <w:tmpl w:val="8744D18E"/>
    <w:lvl w:ilvl="0" w:tplc="E99A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B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0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6B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03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A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CF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83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A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482E81"/>
    <w:multiLevelType w:val="hybridMultilevel"/>
    <w:tmpl w:val="A1304240"/>
    <w:lvl w:ilvl="0" w:tplc="165C42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28A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6EA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27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EFF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C67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A8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2F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01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31FD5"/>
    <w:multiLevelType w:val="hybridMultilevel"/>
    <w:tmpl w:val="F05C9B64"/>
    <w:lvl w:ilvl="0" w:tplc="DF5A0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0E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4B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2D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43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66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0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6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882E0E"/>
    <w:multiLevelType w:val="hybridMultilevel"/>
    <w:tmpl w:val="10143A28"/>
    <w:lvl w:ilvl="0" w:tplc="8E108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C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EE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E3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61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E3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4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CC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A2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4"/>
  </w:num>
  <w:num w:numId="8">
    <w:abstractNumId w:val="17"/>
  </w:num>
  <w:num w:numId="9">
    <w:abstractNumId w:val="0"/>
  </w:num>
  <w:num w:numId="10">
    <w:abstractNumId w:val="7"/>
  </w:num>
  <w:num w:numId="11">
    <w:abstractNumId w:val="12"/>
  </w:num>
  <w:num w:numId="12">
    <w:abstractNumId w:val="23"/>
  </w:num>
  <w:num w:numId="13">
    <w:abstractNumId w:val="22"/>
  </w:num>
  <w:num w:numId="14">
    <w:abstractNumId w:val="9"/>
  </w:num>
  <w:num w:numId="15">
    <w:abstractNumId w:val="11"/>
  </w:num>
  <w:num w:numId="16">
    <w:abstractNumId w:val="1"/>
  </w:num>
  <w:num w:numId="17">
    <w:abstractNumId w:val="25"/>
  </w:num>
  <w:num w:numId="18">
    <w:abstractNumId w:val="13"/>
  </w:num>
  <w:num w:numId="19">
    <w:abstractNumId w:val="8"/>
  </w:num>
  <w:num w:numId="20">
    <w:abstractNumId w:val="3"/>
  </w:num>
  <w:num w:numId="21">
    <w:abstractNumId w:val="24"/>
  </w:num>
  <w:num w:numId="22">
    <w:abstractNumId w:val="20"/>
  </w:num>
  <w:num w:numId="23">
    <w:abstractNumId w:val="5"/>
  </w:num>
  <w:num w:numId="24">
    <w:abstractNumId w:val="2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E5"/>
    <w:rsid w:val="000025A9"/>
    <w:rsid w:val="000060B9"/>
    <w:rsid w:val="00006DD3"/>
    <w:rsid w:val="00015019"/>
    <w:rsid w:val="000170E7"/>
    <w:rsid w:val="000430A0"/>
    <w:rsid w:val="00046F51"/>
    <w:rsid w:val="000522BF"/>
    <w:rsid w:val="0005268A"/>
    <w:rsid w:val="0006448D"/>
    <w:rsid w:val="000707FC"/>
    <w:rsid w:val="00075B48"/>
    <w:rsid w:val="000921FA"/>
    <w:rsid w:val="0009254B"/>
    <w:rsid w:val="00096B87"/>
    <w:rsid w:val="000B2F91"/>
    <w:rsid w:val="000D6D25"/>
    <w:rsid w:val="000E3E12"/>
    <w:rsid w:val="0011217D"/>
    <w:rsid w:val="001149DE"/>
    <w:rsid w:val="001242D6"/>
    <w:rsid w:val="001447C7"/>
    <w:rsid w:val="001577BB"/>
    <w:rsid w:val="00164230"/>
    <w:rsid w:val="0017702E"/>
    <w:rsid w:val="00187372"/>
    <w:rsid w:val="001A540B"/>
    <w:rsid w:val="001B6ADB"/>
    <w:rsid w:val="001C4F59"/>
    <w:rsid w:val="001C6E87"/>
    <w:rsid w:val="001D04E2"/>
    <w:rsid w:val="001D6030"/>
    <w:rsid w:val="001F5899"/>
    <w:rsid w:val="00207089"/>
    <w:rsid w:val="00216E9F"/>
    <w:rsid w:val="00221641"/>
    <w:rsid w:val="00233FB9"/>
    <w:rsid w:val="00245889"/>
    <w:rsid w:val="00252F22"/>
    <w:rsid w:val="002556BD"/>
    <w:rsid w:val="00256D88"/>
    <w:rsid w:val="002631A5"/>
    <w:rsid w:val="00263802"/>
    <w:rsid w:val="00294A88"/>
    <w:rsid w:val="002B524B"/>
    <w:rsid w:val="002D7890"/>
    <w:rsid w:val="002E1B90"/>
    <w:rsid w:val="002E2C67"/>
    <w:rsid w:val="002F6258"/>
    <w:rsid w:val="003001BB"/>
    <w:rsid w:val="00315477"/>
    <w:rsid w:val="00347539"/>
    <w:rsid w:val="0037338F"/>
    <w:rsid w:val="00384989"/>
    <w:rsid w:val="00384D35"/>
    <w:rsid w:val="003A2F89"/>
    <w:rsid w:val="003B118D"/>
    <w:rsid w:val="003C6C5E"/>
    <w:rsid w:val="003D0F7D"/>
    <w:rsid w:val="003E479F"/>
    <w:rsid w:val="00400192"/>
    <w:rsid w:val="0041279C"/>
    <w:rsid w:val="0041440B"/>
    <w:rsid w:val="0043304F"/>
    <w:rsid w:val="00450598"/>
    <w:rsid w:val="00460E9A"/>
    <w:rsid w:val="00475A74"/>
    <w:rsid w:val="00490218"/>
    <w:rsid w:val="0049202F"/>
    <w:rsid w:val="004A322B"/>
    <w:rsid w:val="004B16A8"/>
    <w:rsid w:val="004D5505"/>
    <w:rsid w:val="00512A02"/>
    <w:rsid w:val="00521D43"/>
    <w:rsid w:val="00534336"/>
    <w:rsid w:val="00542B8C"/>
    <w:rsid w:val="00561D69"/>
    <w:rsid w:val="0058517D"/>
    <w:rsid w:val="0059295F"/>
    <w:rsid w:val="005A026A"/>
    <w:rsid w:val="005A3DBB"/>
    <w:rsid w:val="005B45A2"/>
    <w:rsid w:val="005E0CEC"/>
    <w:rsid w:val="005F5649"/>
    <w:rsid w:val="00637D7F"/>
    <w:rsid w:val="00656728"/>
    <w:rsid w:val="006675D3"/>
    <w:rsid w:val="00676E97"/>
    <w:rsid w:val="00681406"/>
    <w:rsid w:val="00695968"/>
    <w:rsid w:val="006E3D03"/>
    <w:rsid w:val="00722047"/>
    <w:rsid w:val="007364EE"/>
    <w:rsid w:val="007548EA"/>
    <w:rsid w:val="00761B2A"/>
    <w:rsid w:val="007922C5"/>
    <w:rsid w:val="00793F46"/>
    <w:rsid w:val="00797DFC"/>
    <w:rsid w:val="007B23FF"/>
    <w:rsid w:val="007C0491"/>
    <w:rsid w:val="007D0FDD"/>
    <w:rsid w:val="007E27C9"/>
    <w:rsid w:val="00805CFB"/>
    <w:rsid w:val="00851CA9"/>
    <w:rsid w:val="00853A02"/>
    <w:rsid w:val="0085641C"/>
    <w:rsid w:val="00867940"/>
    <w:rsid w:val="00870222"/>
    <w:rsid w:val="008A49D9"/>
    <w:rsid w:val="008A6554"/>
    <w:rsid w:val="008B2B3A"/>
    <w:rsid w:val="008C2526"/>
    <w:rsid w:val="008C73B4"/>
    <w:rsid w:val="008E6B8E"/>
    <w:rsid w:val="008F0F0A"/>
    <w:rsid w:val="008F7FD7"/>
    <w:rsid w:val="0090479D"/>
    <w:rsid w:val="00921A5E"/>
    <w:rsid w:val="00926AF3"/>
    <w:rsid w:val="0093348C"/>
    <w:rsid w:val="0093677A"/>
    <w:rsid w:val="00952C7C"/>
    <w:rsid w:val="00956AEC"/>
    <w:rsid w:val="00974DF3"/>
    <w:rsid w:val="00980EB6"/>
    <w:rsid w:val="0098393E"/>
    <w:rsid w:val="009A3309"/>
    <w:rsid w:val="009D0B75"/>
    <w:rsid w:val="009F4536"/>
    <w:rsid w:val="009F76FD"/>
    <w:rsid w:val="00A04068"/>
    <w:rsid w:val="00A074C3"/>
    <w:rsid w:val="00A16069"/>
    <w:rsid w:val="00A22369"/>
    <w:rsid w:val="00A2421E"/>
    <w:rsid w:val="00A52F4F"/>
    <w:rsid w:val="00A8001E"/>
    <w:rsid w:val="00A804AC"/>
    <w:rsid w:val="00A83ED7"/>
    <w:rsid w:val="00AA3D16"/>
    <w:rsid w:val="00AD0590"/>
    <w:rsid w:val="00AE571A"/>
    <w:rsid w:val="00B035B1"/>
    <w:rsid w:val="00B0608C"/>
    <w:rsid w:val="00B24787"/>
    <w:rsid w:val="00B31B26"/>
    <w:rsid w:val="00B33631"/>
    <w:rsid w:val="00B41ADE"/>
    <w:rsid w:val="00B41E5F"/>
    <w:rsid w:val="00B41F2F"/>
    <w:rsid w:val="00B562EF"/>
    <w:rsid w:val="00B63EC0"/>
    <w:rsid w:val="00B65FDF"/>
    <w:rsid w:val="00B73B7E"/>
    <w:rsid w:val="00B92F2F"/>
    <w:rsid w:val="00BD0AD4"/>
    <w:rsid w:val="00BE665C"/>
    <w:rsid w:val="00C111C4"/>
    <w:rsid w:val="00C16CE1"/>
    <w:rsid w:val="00C26C76"/>
    <w:rsid w:val="00C27892"/>
    <w:rsid w:val="00C30058"/>
    <w:rsid w:val="00C33F4E"/>
    <w:rsid w:val="00C54876"/>
    <w:rsid w:val="00C632BF"/>
    <w:rsid w:val="00C6548B"/>
    <w:rsid w:val="00C70A61"/>
    <w:rsid w:val="00C75BBB"/>
    <w:rsid w:val="00C810D3"/>
    <w:rsid w:val="00C90554"/>
    <w:rsid w:val="00C93987"/>
    <w:rsid w:val="00C95784"/>
    <w:rsid w:val="00C96F26"/>
    <w:rsid w:val="00CA020E"/>
    <w:rsid w:val="00CC1FAB"/>
    <w:rsid w:val="00D0544A"/>
    <w:rsid w:val="00D31FE9"/>
    <w:rsid w:val="00D40AA6"/>
    <w:rsid w:val="00D65EFE"/>
    <w:rsid w:val="00D832C1"/>
    <w:rsid w:val="00D94C60"/>
    <w:rsid w:val="00DA02CA"/>
    <w:rsid w:val="00DD42BE"/>
    <w:rsid w:val="00DD453A"/>
    <w:rsid w:val="00DE3D19"/>
    <w:rsid w:val="00DF0668"/>
    <w:rsid w:val="00E065BB"/>
    <w:rsid w:val="00E14AF1"/>
    <w:rsid w:val="00E24D97"/>
    <w:rsid w:val="00E343E5"/>
    <w:rsid w:val="00E4380F"/>
    <w:rsid w:val="00E54FE1"/>
    <w:rsid w:val="00E5608E"/>
    <w:rsid w:val="00E5620B"/>
    <w:rsid w:val="00E667ED"/>
    <w:rsid w:val="00E70EA6"/>
    <w:rsid w:val="00E74BAC"/>
    <w:rsid w:val="00E96FEA"/>
    <w:rsid w:val="00E97A27"/>
    <w:rsid w:val="00ED60A7"/>
    <w:rsid w:val="00EE2733"/>
    <w:rsid w:val="00EE2D2B"/>
    <w:rsid w:val="00EF2B66"/>
    <w:rsid w:val="00EF3F8B"/>
    <w:rsid w:val="00EF5F2B"/>
    <w:rsid w:val="00F01BDA"/>
    <w:rsid w:val="00F026E6"/>
    <w:rsid w:val="00F02AB1"/>
    <w:rsid w:val="00F109D2"/>
    <w:rsid w:val="00F16CEB"/>
    <w:rsid w:val="00F23C37"/>
    <w:rsid w:val="00F2695B"/>
    <w:rsid w:val="00F32337"/>
    <w:rsid w:val="00F34771"/>
    <w:rsid w:val="00F377D8"/>
    <w:rsid w:val="00F50400"/>
    <w:rsid w:val="00F55A8D"/>
    <w:rsid w:val="00F64FB1"/>
    <w:rsid w:val="00F701A4"/>
    <w:rsid w:val="00F720D1"/>
    <w:rsid w:val="00F73B6B"/>
    <w:rsid w:val="00F948B1"/>
    <w:rsid w:val="00FB260C"/>
    <w:rsid w:val="00FC510B"/>
    <w:rsid w:val="00FD293E"/>
    <w:rsid w:val="00FE232F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A37F6"/>
  <w15:docId w15:val="{450D4473-A7D8-4A68-9C23-DA8D6E14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026E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64FB1"/>
    <w:pPr>
      <w:keepNext/>
      <w:outlineLvl w:val="2"/>
    </w:pPr>
    <w:rPr>
      <w:rFonts w:ascii="Comic Sans MS" w:hAnsi="Comic Sans MS"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41F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43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43E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922C5"/>
    <w:pPr>
      <w:ind w:left="708"/>
    </w:pPr>
  </w:style>
  <w:style w:type="character" w:customStyle="1" w:styleId="Ttulo3Car">
    <w:name w:val="Título 3 Car"/>
    <w:basedOn w:val="Fuentedeprrafopredeter"/>
    <w:link w:val="Ttulo3"/>
    <w:rsid w:val="00F64FB1"/>
    <w:rPr>
      <w:rFonts w:ascii="Comic Sans MS" w:hAnsi="Comic Sans MS"/>
      <w:u w:val="single"/>
      <w:lang w:val="es-ES" w:eastAsia="es-ES"/>
    </w:rPr>
  </w:style>
  <w:style w:type="paragraph" w:styleId="Textodeglobo">
    <w:name w:val="Balloon Text"/>
    <w:basedOn w:val="Normal"/>
    <w:link w:val="TextodegloboCar"/>
    <w:rsid w:val="00F64F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4FB1"/>
    <w:rPr>
      <w:rFonts w:ascii="Tahoma" w:hAnsi="Tahoma" w:cs="Tahoma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B41F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06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NormalWeb">
    <w:name w:val="Normal (Web)"/>
    <w:basedOn w:val="Normal"/>
    <w:unhideWhenUsed/>
    <w:rsid w:val="00E5620B"/>
    <w:pPr>
      <w:spacing w:before="100" w:beforeAutospacing="1" w:after="100" w:afterAutospacing="1"/>
    </w:pPr>
    <w:rPr>
      <w:lang w:val="es-CL" w:eastAsia="es-CL"/>
    </w:rPr>
  </w:style>
  <w:style w:type="paragraph" w:styleId="Revisin">
    <w:name w:val="Revision"/>
    <w:hidden/>
    <w:uiPriority w:val="99"/>
    <w:semiHidden/>
    <w:rsid w:val="00450598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1B6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2556B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556BD"/>
    <w:rPr>
      <w:sz w:val="24"/>
      <w:szCs w:val="24"/>
      <w:lang w:val="es-ES" w:eastAsia="es-ES"/>
    </w:rPr>
  </w:style>
  <w:style w:type="paragraph" w:customStyle="1" w:styleId="Default">
    <w:name w:val="Default"/>
    <w:rsid w:val="005A026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81">
    <w:name w:val="Pa8+1"/>
    <w:basedOn w:val="Default"/>
    <w:next w:val="Default"/>
    <w:uiPriority w:val="99"/>
    <w:rsid w:val="005A026A"/>
    <w:pPr>
      <w:spacing w:line="211" w:lineRule="atLeast"/>
    </w:pPr>
    <w:rPr>
      <w:rFonts w:cs="Times New Roman"/>
      <w:color w:val="auto"/>
    </w:rPr>
  </w:style>
  <w:style w:type="paragraph" w:customStyle="1" w:styleId="Pa91">
    <w:name w:val="Pa9+1"/>
    <w:basedOn w:val="Default"/>
    <w:next w:val="Default"/>
    <w:uiPriority w:val="99"/>
    <w:rsid w:val="005A026A"/>
    <w:pPr>
      <w:spacing w:line="211" w:lineRule="atLeast"/>
    </w:pPr>
    <w:rPr>
      <w:rFonts w:cs="Times New Roman"/>
      <w:color w:val="auto"/>
    </w:rPr>
  </w:style>
  <w:style w:type="character" w:customStyle="1" w:styleId="A71">
    <w:name w:val="A7+1"/>
    <w:uiPriority w:val="99"/>
    <w:rsid w:val="005A026A"/>
    <w:rPr>
      <w:rFonts w:cs="Myriad Pro"/>
      <w:color w:val="000000"/>
      <w:sz w:val="21"/>
      <w:szCs w:val="21"/>
    </w:rPr>
  </w:style>
  <w:style w:type="paragraph" w:customStyle="1" w:styleId="Pa101">
    <w:name w:val="Pa10+1"/>
    <w:basedOn w:val="Default"/>
    <w:next w:val="Default"/>
    <w:uiPriority w:val="99"/>
    <w:rsid w:val="005A026A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9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6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620A-649B-4158-8B24-203F3E53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SOLUCIONES</vt:lpstr>
    </vt:vector>
  </TitlesOfParts>
  <Company>Particular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SOLUCIONES</dc:title>
  <dc:creator>ANA ISABEL RETAMALES MARTINICH</dc:creator>
  <cp:lastModifiedBy>Ana Isabel Retamales</cp:lastModifiedBy>
  <cp:revision>7</cp:revision>
  <cp:lastPrinted>2017-03-31T15:38:00Z</cp:lastPrinted>
  <dcterms:created xsi:type="dcterms:W3CDTF">2017-03-31T14:59:00Z</dcterms:created>
  <dcterms:modified xsi:type="dcterms:W3CDTF">2017-03-31T15:45:00Z</dcterms:modified>
</cp:coreProperties>
</file>